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9150A" w14:textId="77777777" w:rsidR="00891F5C" w:rsidRDefault="00891F5C" w:rsidP="000D6E73">
      <w:pPr>
        <w:jc w:val="center"/>
        <w:rPr>
          <w:b/>
        </w:rPr>
      </w:pPr>
      <w:r>
        <w:rPr>
          <w:b/>
        </w:rPr>
        <w:t>INFORMACJA DLA RODZICÓW</w:t>
      </w:r>
    </w:p>
    <w:p w14:paraId="6F18D501" w14:textId="77777777" w:rsidR="00891F5C" w:rsidRPr="000D6E73" w:rsidRDefault="00891F5C" w:rsidP="000D6E73">
      <w:pPr>
        <w:jc w:val="center"/>
        <w:rPr>
          <w:b/>
        </w:rPr>
      </w:pPr>
      <w:r>
        <w:rPr>
          <w:b/>
        </w:rPr>
        <w:t xml:space="preserve">DOTYCZĄCA PRZETWARZANIA DANYCH OSOBOWYCH </w:t>
      </w:r>
    </w:p>
    <w:p w14:paraId="26B0864B" w14:textId="77777777" w:rsidR="00891F5C" w:rsidRDefault="00891F5C" w:rsidP="008522B6">
      <w:r w:rsidRPr="00E878BD">
        <w:t>Zgodnie z art. 13</w:t>
      </w:r>
      <w:r>
        <w:t xml:space="preserve"> </w:t>
      </w:r>
      <w:r w:rsidRPr="00E878BD">
        <w:t>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</w:t>
      </w:r>
      <w:r>
        <w:t xml:space="preserve">zędowy Unii Europejskiej PL), Niepubliczny Żłobek </w:t>
      </w:r>
      <w:proofErr w:type="spellStart"/>
      <w:r>
        <w:t>EmiLudki</w:t>
      </w:r>
      <w:proofErr w:type="spellEnd"/>
      <w:r>
        <w:t xml:space="preserve"> w Trzciance przekazuje Państwu informacje na temat przetwarzania Państwa oraz Państwa dziecka danych osobowych w ww. placówce, jak również informuje o przysługujących Państwu prawach z tym związanych.</w:t>
      </w:r>
    </w:p>
    <w:p w14:paraId="5D1CB9B2" w14:textId="77777777" w:rsidR="00891F5C" w:rsidRDefault="00891F5C" w:rsidP="008522B6">
      <w:pPr>
        <w:pStyle w:val="Bezodstpw"/>
      </w:pPr>
      <w:r w:rsidRPr="008522B6">
        <w:t>1.   </w:t>
      </w:r>
      <w:r>
        <w:t>A</w:t>
      </w:r>
      <w:r w:rsidRPr="008522B6">
        <w:t xml:space="preserve">dministratorem danych osobowych jest </w:t>
      </w:r>
      <w:r>
        <w:t xml:space="preserve">Niepubliczny Żłobek </w:t>
      </w:r>
      <w:proofErr w:type="spellStart"/>
      <w:r>
        <w:t>EmiLudki</w:t>
      </w:r>
      <w:proofErr w:type="spellEnd"/>
      <w:r>
        <w:t xml:space="preserve"> w Trzciance, </w:t>
      </w:r>
      <w:r w:rsidRPr="008522B6">
        <w:t xml:space="preserve">ul. </w:t>
      </w:r>
      <w:r>
        <w:t xml:space="preserve">Rzemieślnicza 11, e-mail: </w:t>
      </w:r>
      <w:hyperlink r:id="rId5" w:history="1">
        <w:r w:rsidRPr="00333356">
          <w:rPr>
            <w:rStyle w:val="Hipercze"/>
          </w:rPr>
          <w:t>emiludki@op.pl</w:t>
        </w:r>
      </w:hyperlink>
    </w:p>
    <w:p w14:paraId="320CC253" w14:textId="77777777" w:rsidR="00891F5C" w:rsidRDefault="00891F5C" w:rsidP="008522B6">
      <w:pPr>
        <w:pStyle w:val="Bezodstpw"/>
      </w:pPr>
    </w:p>
    <w:p w14:paraId="2E87A9C5" w14:textId="3BB4338C" w:rsidR="00891F5C" w:rsidRDefault="00891F5C" w:rsidP="008522B6">
      <w:pPr>
        <w:pStyle w:val="Bezodstpw"/>
      </w:pPr>
      <w:r>
        <w:t xml:space="preserve">2. Funkcję Inspektora Ochrony Danych w Niepublicznym Żłobku </w:t>
      </w:r>
      <w:proofErr w:type="spellStart"/>
      <w:r>
        <w:t>EmiLudki</w:t>
      </w:r>
      <w:proofErr w:type="spellEnd"/>
      <w:r>
        <w:t xml:space="preserve"> w Trzciance pełni Emilia A</w:t>
      </w:r>
      <w:r w:rsidR="004C3BA2">
        <w:t>damczyk</w:t>
      </w:r>
      <w:r w:rsidR="004F7365">
        <w:t xml:space="preserve"> e-mail: </w:t>
      </w:r>
      <w:hyperlink r:id="rId6" w:history="1">
        <w:r w:rsidR="004F7365" w:rsidRPr="0090095F">
          <w:rPr>
            <w:rStyle w:val="Hipercze"/>
          </w:rPr>
          <w:t>emilia.adamczyk3025@gmail.com</w:t>
        </w:r>
      </w:hyperlink>
      <w:r w:rsidR="004F7365">
        <w:t xml:space="preserve"> </w:t>
      </w:r>
    </w:p>
    <w:p w14:paraId="2588A636" w14:textId="7568DB79" w:rsidR="00891F5C" w:rsidRPr="008522B6" w:rsidRDefault="00891F5C" w:rsidP="008522B6">
      <w:pPr>
        <w:pStyle w:val="Bezodstpw"/>
      </w:pPr>
      <w:bookmarkStart w:id="0" w:name="_GoBack"/>
      <w:bookmarkEnd w:id="0"/>
    </w:p>
    <w:p w14:paraId="065D2F93" w14:textId="77777777" w:rsidR="00891F5C" w:rsidRDefault="00891F5C" w:rsidP="008522B6">
      <w:pPr>
        <w:pStyle w:val="Bezodstpw"/>
      </w:pPr>
      <w:r>
        <w:t>3.  D</w:t>
      </w:r>
      <w:r w:rsidRPr="008522B6">
        <w:t>ane osobowe będą przetwarzan</w:t>
      </w:r>
      <w:r>
        <w:t>e w celu wypełnienia zadań ustawowych lub statutowych Administratora Danych Osobowych na podstawie przepisów obowiązującego prawa oraz</w:t>
      </w:r>
      <w:r w:rsidRPr="008522B6">
        <w:t xml:space="preserve"> </w:t>
      </w:r>
      <w:r>
        <w:t xml:space="preserve">w innych przypadkach na podstawie udzielonej zgody na przetwarzanie danych osobowych w celu określonym przy pozyskiwaniu przez Administratora Danych Osobowych przedmiotowej zgody. </w:t>
      </w:r>
    </w:p>
    <w:p w14:paraId="3FF6D898" w14:textId="77777777" w:rsidR="00891F5C" w:rsidRDefault="00891F5C" w:rsidP="008522B6">
      <w:pPr>
        <w:pStyle w:val="Bezodstpw"/>
      </w:pPr>
      <w:r w:rsidRPr="008522B6">
        <w:br/>
      </w:r>
      <w:r>
        <w:t>4.   Dane osobowe będą przechowywane przez okres niezbędny do realizacji celów określonych w pkt.3, a po tym czasie przez okres oraz w zakresie wymaganym przez przepisy prawa powszechnie obowiązującego.</w:t>
      </w:r>
    </w:p>
    <w:p w14:paraId="7BE00FEA" w14:textId="77777777" w:rsidR="00891F5C" w:rsidRDefault="00891F5C" w:rsidP="008522B6">
      <w:pPr>
        <w:pStyle w:val="Bezodstpw"/>
      </w:pPr>
      <w:r w:rsidRPr="008522B6">
        <w:br/>
      </w:r>
      <w:r>
        <w:t>5.    P</w:t>
      </w:r>
      <w:r w:rsidRPr="008522B6">
        <w:t xml:space="preserve">rzysługuje </w:t>
      </w:r>
      <w:r>
        <w:t>Państwu prawo</w:t>
      </w:r>
      <w:r w:rsidRPr="008522B6">
        <w:t xml:space="preserve"> żądania dostępu do podanych danych osobowych, ich sprostowania, usunięcia lub ograniczenia przetwarzania oraz prawo do wniesienia sprzeciwu wobec przetwarzania, a tak</w:t>
      </w:r>
      <w:r>
        <w:t>że prawo do przenoszenia danych w zakresie wynikającym z przepisów prawa.</w:t>
      </w:r>
    </w:p>
    <w:p w14:paraId="5DCF75E6" w14:textId="77777777" w:rsidR="00891F5C" w:rsidRDefault="00891F5C" w:rsidP="008522B6">
      <w:pPr>
        <w:pStyle w:val="Bezodstpw"/>
      </w:pPr>
      <w:r w:rsidRPr="008522B6">
        <w:br/>
      </w:r>
      <w:r>
        <w:t>6.    Ponadto, przysługuje Państwu</w:t>
      </w:r>
      <w:r w:rsidRPr="008522B6">
        <w:t xml:space="preserve"> prawo do cofnięcia wyrażonej zgody w dowolnym momencie. Powyższe nie wpływa na zgodność z prawem przetwarzania, którego dokonano na </w:t>
      </w:r>
      <w:r>
        <w:t xml:space="preserve">podstawie wyrażonej </w:t>
      </w:r>
      <w:r w:rsidRPr="008522B6">
        <w:t>zgody przed jej cofnięciem.</w:t>
      </w:r>
    </w:p>
    <w:p w14:paraId="7AEAD5FD" w14:textId="77777777" w:rsidR="00891F5C" w:rsidRPr="008522B6" w:rsidRDefault="00891F5C" w:rsidP="002C0152">
      <w:pPr>
        <w:pStyle w:val="Bezodstpw"/>
      </w:pPr>
      <w:r w:rsidRPr="008522B6">
        <w:br/>
      </w:r>
      <w:r>
        <w:t>7.   W związku z przetwarzaniem, danych osobowych w celach, o których mowa w pkt. 3 odbiorcami Państwa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1E203828" w14:textId="77777777" w:rsidR="00891F5C" w:rsidRDefault="00891F5C" w:rsidP="00802F0B">
      <w:pPr>
        <w:pStyle w:val="Bezodstpw"/>
      </w:pPr>
      <w:r>
        <w:t xml:space="preserve"> </w:t>
      </w:r>
      <w:r w:rsidRPr="008522B6">
        <w:br/>
      </w:r>
      <w:r>
        <w:t>8</w:t>
      </w:r>
      <w:r w:rsidRPr="008522B6">
        <w:t>.  </w:t>
      </w:r>
      <w:r>
        <w:t xml:space="preserve"> Dane nie będą przetwarzane w sposób zautomatyzowany i nie będą profilowane.</w:t>
      </w:r>
    </w:p>
    <w:p w14:paraId="55172A13" w14:textId="77777777" w:rsidR="00891F5C" w:rsidRDefault="00891F5C" w:rsidP="00802F0B">
      <w:pPr>
        <w:pStyle w:val="Bezodstpw"/>
      </w:pPr>
    </w:p>
    <w:p w14:paraId="74B6090B" w14:textId="77777777" w:rsidR="00891F5C" w:rsidRDefault="00891F5C" w:rsidP="006553F7">
      <w:pPr>
        <w:pStyle w:val="Bezodstpw"/>
        <w:rPr>
          <w:rFonts w:cs="Arial"/>
        </w:rPr>
      </w:pPr>
      <w:r>
        <w:t xml:space="preserve">9.  </w:t>
      </w:r>
      <w:r w:rsidRPr="00035F30">
        <w:t>Podanie danych osobowych jest dobrowolne, przy czym niezbędne do prowadzenia działalności dydaktyczno-wychowawczo-opiekuńczej placów</w:t>
      </w:r>
      <w:r>
        <w:t xml:space="preserve">ki na podstawie przepisów </w:t>
      </w:r>
      <w:r w:rsidRPr="00035F30">
        <w:t xml:space="preserve"> – Ustawa z dnia 4 lutego 2011 r. o opiece nad dziećmi w wieku do lat 3</w:t>
      </w:r>
      <w:r>
        <w:t xml:space="preserve"> (</w:t>
      </w:r>
      <w:r w:rsidRPr="00C266A1">
        <w:rPr>
          <w:rFonts w:cs="Arial"/>
        </w:rPr>
        <w:t>Dz. U. 2011 Nr 45 poz. 235)</w:t>
      </w:r>
      <w:r>
        <w:rPr>
          <w:rFonts w:cs="Arial"/>
        </w:rPr>
        <w:t>.</w:t>
      </w:r>
    </w:p>
    <w:p w14:paraId="0685EBA7" w14:textId="77777777" w:rsidR="00891F5C" w:rsidRDefault="00891F5C" w:rsidP="00035F30">
      <w:pPr>
        <w:pStyle w:val="Bezodstpw"/>
      </w:pPr>
    </w:p>
    <w:p w14:paraId="5AAE147F" w14:textId="77777777" w:rsidR="00891F5C" w:rsidRPr="00721604" w:rsidRDefault="00891F5C" w:rsidP="00721604">
      <w:pPr>
        <w:pStyle w:val="Bezodstpw"/>
        <w:numPr>
          <w:ilvl w:val="0"/>
          <w:numId w:val="9"/>
        </w:numPr>
        <w:tabs>
          <w:tab w:val="clear" w:pos="720"/>
        </w:tabs>
        <w:ind w:left="180" w:hanging="180"/>
      </w:pPr>
      <w:r>
        <w:t xml:space="preserve">  Przysługuje </w:t>
      </w:r>
      <w:r w:rsidRPr="008522B6">
        <w:t xml:space="preserve"> </w:t>
      </w:r>
      <w:r>
        <w:t xml:space="preserve">Państwu </w:t>
      </w:r>
      <w:r w:rsidRPr="008522B6">
        <w:t xml:space="preserve">prawo do </w:t>
      </w:r>
      <w:r>
        <w:t xml:space="preserve">wniesienia </w:t>
      </w:r>
      <w:r w:rsidRPr="008522B6">
        <w:t>skargi do organu nadzorczego</w:t>
      </w:r>
      <w:r>
        <w:t>-Prezesa Urzędu ochrony Danych Osobowych,</w:t>
      </w:r>
      <w:r w:rsidRPr="008522B6">
        <w:t xml:space="preserve"> </w:t>
      </w:r>
      <w:r>
        <w:t>jeżeli uznają Państwo, że podane dane osobowe przetwarzane są niezgodnie z przepisami obowiązującego prawa.</w:t>
      </w:r>
    </w:p>
    <w:p w14:paraId="63553A21" w14:textId="77777777" w:rsidR="00891F5C" w:rsidRDefault="00891F5C" w:rsidP="005E27BC">
      <w:pPr>
        <w:rPr>
          <w:iCs/>
        </w:rPr>
      </w:pPr>
    </w:p>
    <w:p w14:paraId="57A3F6B4" w14:textId="77777777" w:rsidR="00891F5C" w:rsidRDefault="00891F5C" w:rsidP="005E27BC">
      <w:pPr>
        <w:rPr>
          <w:iCs/>
        </w:rPr>
      </w:pPr>
    </w:p>
    <w:sectPr w:rsidR="00891F5C" w:rsidSect="00B340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508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4480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67440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44A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85C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60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0A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D68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1C6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6AC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C4756"/>
    <w:multiLevelType w:val="hybridMultilevel"/>
    <w:tmpl w:val="3B908318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19474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CFF664C"/>
    <w:multiLevelType w:val="hybridMultilevel"/>
    <w:tmpl w:val="766EB576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414F2E"/>
    <w:multiLevelType w:val="hybridMultilevel"/>
    <w:tmpl w:val="074087C4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9B00B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7">
    <w:abstractNumId w:val="12"/>
  </w:num>
  <w:num w:numId="8">
    <w:abstractNumId w:val="13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E74"/>
    <w:rsid w:val="00002C6D"/>
    <w:rsid w:val="000169D3"/>
    <w:rsid w:val="00017A61"/>
    <w:rsid w:val="000226AE"/>
    <w:rsid w:val="000309E4"/>
    <w:rsid w:val="00035F30"/>
    <w:rsid w:val="00062207"/>
    <w:rsid w:val="000C3819"/>
    <w:rsid w:val="000C6A8F"/>
    <w:rsid w:val="000D6E73"/>
    <w:rsid w:val="0011075A"/>
    <w:rsid w:val="00161DD5"/>
    <w:rsid w:val="00175893"/>
    <w:rsid w:val="001C04B0"/>
    <w:rsid w:val="001C57AC"/>
    <w:rsid w:val="001D348A"/>
    <w:rsid w:val="001E68BD"/>
    <w:rsid w:val="001F5A72"/>
    <w:rsid w:val="002162C2"/>
    <w:rsid w:val="00231DBA"/>
    <w:rsid w:val="0024004F"/>
    <w:rsid w:val="002609BB"/>
    <w:rsid w:val="002C0152"/>
    <w:rsid w:val="00333356"/>
    <w:rsid w:val="0034404B"/>
    <w:rsid w:val="003835A4"/>
    <w:rsid w:val="003C1CBC"/>
    <w:rsid w:val="003F7774"/>
    <w:rsid w:val="00413AB1"/>
    <w:rsid w:val="00456A83"/>
    <w:rsid w:val="00464222"/>
    <w:rsid w:val="004B09D2"/>
    <w:rsid w:val="004C3BA2"/>
    <w:rsid w:val="004F7365"/>
    <w:rsid w:val="00521632"/>
    <w:rsid w:val="0056267B"/>
    <w:rsid w:val="00585F26"/>
    <w:rsid w:val="005A0EE9"/>
    <w:rsid w:val="005D15BF"/>
    <w:rsid w:val="005E27BC"/>
    <w:rsid w:val="00640A01"/>
    <w:rsid w:val="006553F7"/>
    <w:rsid w:val="0068115E"/>
    <w:rsid w:val="006B5815"/>
    <w:rsid w:val="006C3781"/>
    <w:rsid w:val="006E32ED"/>
    <w:rsid w:val="006E6831"/>
    <w:rsid w:val="0071024D"/>
    <w:rsid w:val="00721604"/>
    <w:rsid w:val="00735B5A"/>
    <w:rsid w:val="00741194"/>
    <w:rsid w:val="007C528C"/>
    <w:rsid w:val="007C5851"/>
    <w:rsid w:val="007D5B01"/>
    <w:rsid w:val="00802F0B"/>
    <w:rsid w:val="00806E4B"/>
    <w:rsid w:val="00843370"/>
    <w:rsid w:val="00847359"/>
    <w:rsid w:val="008522B6"/>
    <w:rsid w:val="00891F5C"/>
    <w:rsid w:val="008B2C51"/>
    <w:rsid w:val="00934C67"/>
    <w:rsid w:val="00942055"/>
    <w:rsid w:val="009A5563"/>
    <w:rsid w:val="009B122D"/>
    <w:rsid w:val="009E742F"/>
    <w:rsid w:val="00A135BF"/>
    <w:rsid w:val="00A36066"/>
    <w:rsid w:val="00A36BA0"/>
    <w:rsid w:val="00A44E41"/>
    <w:rsid w:val="00A6003A"/>
    <w:rsid w:val="00A904D4"/>
    <w:rsid w:val="00A9768F"/>
    <w:rsid w:val="00A97E74"/>
    <w:rsid w:val="00B32F14"/>
    <w:rsid w:val="00B34043"/>
    <w:rsid w:val="00B35E5A"/>
    <w:rsid w:val="00B62A90"/>
    <w:rsid w:val="00B67C76"/>
    <w:rsid w:val="00BA4C49"/>
    <w:rsid w:val="00BB0116"/>
    <w:rsid w:val="00C123E4"/>
    <w:rsid w:val="00C266A1"/>
    <w:rsid w:val="00C67C52"/>
    <w:rsid w:val="00C73334"/>
    <w:rsid w:val="00C74930"/>
    <w:rsid w:val="00CC6B24"/>
    <w:rsid w:val="00CD759A"/>
    <w:rsid w:val="00D02B09"/>
    <w:rsid w:val="00D23364"/>
    <w:rsid w:val="00D437BD"/>
    <w:rsid w:val="00D44230"/>
    <w:rsid w:val="00D70A4C"/>
    <w:rsid w:val="00D902D2"/>
    <w:rsid w:val="00D94079"/>
    <w:rsid w:val="00E44AE5"/>
    <w:rsid w:val="00E46CA9"/>
    <w:rsid w:val="00E878BD"/>
    <w:rsid w:val="00E94062"/>
    <w:rsid w:val="00E95DA0"/>
    <w:rsid w:val="00ED7B5D"/>
    <w:rsid w:val="00EE3CCB"/>
    <w:rsid w:val="00EF6210"/>
    <w:rsid w:val="00F350BA"/>
    <w:rsid w:val="00F46043"/>
    <w:rsid w:val="00F566FF"/>
    <w:rsid w:val="00FB4769"/>
    <w:rsid w:val="00FE00F1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09007"/>
  <w15:docId w15:val="{F8463C9C-FB62-493E-98A5-C857E083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EE9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locked/>
    <w:rsid w:val="00FF02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6003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99"/>
    <w:qFormat/>
    <w:rsid w:val="006E32ED"/>
    <w:rPr>
      <w:lang w:eastAsia="en-US"/>
    </w:rPr>
  </w:style>
  <w:style w:type="character" w:styleId="Hipercze">
    <w:name w:val="Hyperlink"/>
    <w:basedOn w:val="Domylnaczcionkaakapitu"/>
    <w:uiPriority w:val="99"/>
    <w:rsid w:val="00D902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ia.adamczyk3025@gmail.com" TargetMode="External"/><Relationship Id="rId5" Type="http://schemas.openxmlformats.org/officeDocument/2006/relationships/hyperlink" Target="mailto:emiludki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ZGODY I OBOWIĄZKU INFORMACYJNEGO</dc:title>
  <dc:subject/>
  <dc:creator>Katarzyna Tyrakowska</dc:creator>
  <cp:keywords/>
  <dc:description/>
  <cp:lastModifiedBy>sp3</cp:lastModifiedBy>
  <cp:revision>50</cp:revision>
  <cp:lastPrinted>2019-08-22T11:34:00Z</cp:lastPrinted>
  <dcterms:created xsi:type="dcterms:W3CDTF">2018-05-28T08:11:00Z</dcterms:created>
  <dcterms:modified xsi:type="dcterms:W3CDTF">2022-09-19T06:41:00Z</dcterms:modified>
</cp:coreProperties>
</file>